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AB2" w:rsidRDefault="00B01AB2" w:rsidP="00B01AB2">
      <w:pPr>
        <w:ind w:left="284" w:firstLine="283"/>
        <w:rPr>
          <w:rStyle w:val="2"/>
          <w:rFonts w:eastAsia="Arial Unicode MS"/>
        </w:rPr>
      </w:pPr>
    </w:p>
    <w:p w:rsidR="002E149E" w:rsidRDefault="002E149E" w:rsidP="002E149E">
      <w:pPr>
        <w:ind w:left="3"/>
        <w:rPr>
          <w:rFonts w:ascii="Arial" w:hAnsi="Arial" w:cs="Arial"/>
        </w:rPr>
      </w:pPr>
    </w:p>
    <w:p w:rsidR="00B01AB2" w:rsidRDefault="006D5098" w:rsidP="006D5098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  <w:r w:rsidR="00547C45">
        <w:rPr>
          <w:rFonts w:ascii="Arial" w:hAnsi="Arial" w:cs="Arial"/>
          <w:b/>
          <w:sz w:val="28"/>
          <w:szCs w:val="28"/>
        </w:rPr>
        <w:t>Палочк</w:t>
      </w:r>
      <w:r w:rsidR="00902C8E" w:rsidRPr="00902C8E">
        <w:rPr>
          <w:rFonts w:ascii="Arial" w:hAnsi="Arial" w:cs="Arial"/>
          <w:b/>
          <w:sz w:val="28"/>
          <w:szCs w:val="28"/>
        </w:rPr>
        <w:t>инско</w:t>
      </w:r>
      <w:r>
        <w:rPr>
          <w:rFonts w:ascii="Arial" w:hAnsi="Arial" w:cs="Arial"/>
          <w:b/>
          <w:sz w:val="28"/>
          <w:szCs w:val="28"/>
        </w:rPr>
        <w:t>го</w:t>
      </w:r>
      <w:r w:rsidR="00902C8E" w:rsidRPr="00902C8E">
        <w:rPr>
          <w:rFonts w:ascii="Arial" w:hAnsi="Arial" w:cs="Arial"/>
          <w:b/>
          <w:sz w:val="28"/>
          <w:szCs w:val="28"/>
        </w:rPr>
        <w:t xml:space="preserve"> сельско</w:t>
      </w:r>
      <w:r>
        <w:rPr>
          <w:rFonts w:ascii="Arial" w:hAnsi="Arial" w:cs="Arial"/>
          <w:b/>
          <w:sz w:val="28"/>
          <w:szCs w:val="28"/>
        </w:rPr>
        <w:t>го поселения</w:t>
      </w:r>
    </w:p>
    <w:p w:rsidR="00902C8E" w:rsidRPr="00902C8E" w:rsidRDefault="00902C8E" w:rsidP="00902C8E">
      <w:pPr>
        <w:pStyle w:val="ae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902C8E" w:rsidRPr="0051331E" w:rsidRDefault="00117782" w:rsidP="00902C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«02» декабря </w:t>
      </w:r>
      <w:r w:rsidR="00547C45">
        <w:rPr>
          <w:rFonts w:ascii="Arial" w:hAnsi="Arial" w:cs="Arial"/>
        </w:rPr>
        <w:t>2022 года                          с</w:t>
      </w:r>
      <w:r w:rsidR="00902C8E" w:rsidRPr="0051331E">
        <w:rPr>
          <w:rFonts w:ascii="Arial" w:hAnsi="Arial" w:cs="Arial"/>
        </w:rPr>
        <w:t xml:space="preserve">. </w:t>
      </w:r>
      <w:r w:rsidR="00547C45">
        <w:rPr>
          <w:rFonts w:ascii="Arial" w:hAnsi="Arial" w:cs="Arial"/>
        </w:rPr>
        <w:t>Палоч</w:t>
      </w:r>
      <w:r w:rsidR="00902C8E" w:rsidRPr="0051331E">
        <w:rPr>
          <w:rFonts w:ascii="Arial" w:hAnsi="Arial" w:cs="Arial"/>
        </w:rPr>
        <w:t xml:space="preserve">ка                 </w:t>
      </w:r>
      <w:r w:rsidR="0051331E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 № 61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>Верхнекетского района</w:t>
      </w:r>
    </w:p>
    <w:p w:rsidR="00902C8E" w:rsidRPr="0051331E" w:rsidRDefault="00902C8E" w:rsidP="00902C8E">
      <w:pPr>
        <w:ind w:left="3"/>
        <w:jc w:val="center"/>
        <w:rPr>
          <w:rFonts w:ascii="Arial" w:hAnsi="Arial" w:cs="Arial"/>
        </w:rPr>
      </w:pPr>
      <w:r w:rsidRPr="0051331E">
        <w:rPr>
          <w:rFonts w:ascii="Arial" w:hAnsi="Arial" w:cs="Arial"/>
        </w:rPr>
        <w:t xml:space="preserve">Томской области                                                       </w:t>
      </w:r>
    </w:p>
    <w:p w:rsidR="00902C8E" w:rsidRPr="0051331E" w:rsidRDefault="00902C8E" w:rsidP="00902C8E">
      <w:pPr>
        <w:pStyle w:val="ae"/>
        <w:rPr>
          <w:rFonts w:ascii="Arial" w:hAnsi="Arial" w:cs="Arial"/>
          <w:sz w:val="24"/>
          <w:szCs w:val="24"/>
        </w:rPr>
      </w:pPr>
    </w:p>
    <w:p w:rsidR="00902C8E" w:rsidRPr="0051331E" w:rsidRDefault="00902C8E" w:rsidP="00B01AB2">
      <w:pPr>
        <w:pStyle w:val="ae"/>
        <w:jc w:val="center"/>
        <w:rPr>
          <w:rFonts w:ascii="Arial" w:hAnsi="Arial" w:cs="Arial"/>
          <w:b/>
          <w:sz w:val="24"/>
          <w:szCs w:val="24"/>
        </w:rPr>
      </w:pPr>
    </w:p>
    <w:p w:rsidR="00902C8E" w:rsidRPr="00882E5D" w:rsidRDefault="00902C8E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Об утверждении </w:t>
      </w:r>
      <w:r w:rsidR="00B01AB2" w:rsidRPr="00882E5D">
        <w:rPr>
          <w:rFonts w:ascii="Arial" w:hAnsi="Arial" w:cs="Arial"/>
          <w:sz w:val="24"/>
          <w:szCs w:val="24"/>
        </w:rPr>
        <w:t>Программ</w:t>
      </w:r>
      <w:r w:rsidRPr="00882E5D">
        <w:rPr>
          <w:rFonts w:ascii="Arial" w:hAnsi="Arial" w:cs="Arial"/>
          <w:sz w:val="24"/>
          <w:szCs w:val="24"/>
        </w:rPr>
        <w:t xml:space="preserve">ы </w:t>
      </w:r>
      <w:r w:rsidR="00B01AB2" w:rsidRPr="00882E5D">
        <w:rPr>
          <w:rFonts w:ascii="Arial" w:hAnsi="Arial" w:cs="Arial"/>
          <w:sz w:val="24"/>
          <w:szCs w:val="24"/>
        </w:rPr>
        <w:t>профилактики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рисков причинения вреда (ущерба) охраняемым</w:t>
      </w:r>
    </w:p>
    <w:p w:rsidR="00902C8E" w:rsidRPr="00882E5D" w:rsidRDefault="00B01AB2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</w:t>
      </w:r>
      <w:r w:rsidR="00547C45">
        <w:rPr>
          <w:rFonts w:ascii="Arial" w:hAnsi="Arial" w:cs="Arial"/>
          <w:sz w:val="24"/>
          <w:szCs w:val="24"/>
        </w:rPr>
        <w:t>м ценностям на 2023</w:t>
      </w:r>
      <w:r w:rsidR="00454705" w:rsidRPr="00882E5D">
        <w:rPr>
          <w:rFonts w:ascii="Arial" w:hAnsi="Arial" w:cs="Arial"/>
          <w:sz w:val="24"/>
          <w:szCs w:val="24"/>
        </w:rPr>
        <w:t xml:space="preserve"> год </w:t>
      </w:r>
      <w:r w:rsidRPr="00882E5D">
        <w:rPr>
          <w:rFonts w:ascii="Arial" w:hAnsi="Arial" w:cs="Arial"/>
          <w:sz w:val="24"/>
          <w:szCs w:val="24"/>
        </w:rPr>
        <w:t>муниципального</w:t>
      </w:r>
    </w:p>
    <w:p w:rsidR="00902C8E" w:rsidRPr="00882E5D" w:rsidRDefault="00503D9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</w:t>
      </w:r>
      <w:r w:rsidR="00B01AB2" w:rsidRPr="00882E5D">
        <w:rPr>
          <w:rFonts w:ascii="Arial" w:hAnsi="Arial" w:cs="Arial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контроля </w:t>
      </w:r>
      <w:r w:rsidRPr="00882E5D">
        <w:rPr>
          <w:rFonts w:ascii="Arial" w:hAnsi="Arial" w:cs="Arial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sz w:val="24"/>
          <w:szCs w:val="24"/>
        </w:rPr>
        <w:t>муниципальном образовании</w:t>
      </w:r>
    </w:p>
    <w:p w:rsidR="000916CD" w:rsidRPr="00882E5D" w:rsidRDefault="00454705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</w:t>
      </w:r>
      <w:r w:rsidR="00547C45">
        <w:rPr>
          <w:rFonts w:ascii="Arial" w:hAnsi="Arial" w:cs="Arial"/>
          <w:sz w:val="24"/>
          <w:szCs w:val="24"/>
        </w:rPr>
        <w:t>Палочк</w:t>
      </w:r>
      <w:r w:rsidR="002E149E" w:rsidRPr="00882E5D">
        <w:rPr>
          <w:rFonts w:ascii="Arial" w:hAnsi="Arial" w:cs="Arial"/>
          <w:sz w:val="24"/>
          <w:szCs w:val="24"/>
        </w:rPr>
        <w:t xml:space="preserve">инское сельское </w:t>
      </w:r>
      <w:r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</w:t>
      </w:r>
    </w:p>
    <w:p w:rsidR="00B01AB2" w:rsidRPr="00882E5D" w:rsidRDefault="000916CD" w:rsidP="00902C8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="00454705" w:rsidRPr="00882E5D">
        <w:rPr>
          <w:rFonts w:ascii="Arial" w:hAnsi="Arial" w:cs="Arial"/>
          <w:sz w:val="24"/>
          <w:szCs w:val="24"/>
        </w:rPr>
        <w:t xml:space="preserve"> </w:t>
      </w:r>
    </w:p>
    <w:p w:rsidR="00B01E18" w:rsidRPr="00882E5D" w:rsidRDefault="00B01E18" w:rsidP="00B01E18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B01E18" w:rsidRPr="00882E5D" w:rsidRDefault="00B01E18" w:rsidP="00B01E18">
      <w:pPr>
        <w:tabs>
          <w:tab w:val="left" w:pos="0"/>
          <w:tab w:val="left" w:pos="3240"/>
        </w:tabs>
        <w:jc w:val="both"/>
        <w:rPr>
          <w:rFonts w:ascii="Arial" w:hAnsi="Arial" w:cs="Arial"/>
        </w:rPr>
      </w:pPr>
      <w:r w:rsidRPr="00882E5D">
        <w:rPr>
          <w:rFonts w:ascii="Arial" w:hAnsi="Arial" w:cs="Arial"/>
        </w:rPr>
        <w:tab/>
      </w:r>
    </w:p>
    <w:p w:rsidR="00B01E18" w:rsidRPr="00882E5D" w:rsidRDefault="00B01E18" w:rsidP="00B01E18">
      <w:pPr>
        <w:tabs>
          <w:tab w:val="left" w:pos="0"/>
        </w:tabs>
        <w:jc w:val="center"/>
        <w:rPr>
          <w:rFonts w:ascii="Arial" w:hAnsi="Arial" w:cs="Arial"/>
        </w:rPr>
      </w:pPr>
      <w:r w:rsidRPr="00882E5D">
        <w:rPr>
          <w:rFonts w:ascii="Arial" w:hAnsi="Arial" w:cs="Arial"/>
        </w:rPr>
        <w:t>ПОСТАНОВЛЯЮ:</w:t>
      </w:r>
    </w:p>
    <w:p w:rsidR="00B01E18" w:rsidRPr="00882E5D" w:rsidRDefault="00B01E18" w:rsidP="00B01E18">
      <w:pPr>
        <w:tabs>
          <w:tab w:val="left" w:pos="0"/>
        </w:tabs>
        <w:ind w:firstLine="709"/>
        <w:jc w:val="center"/>
        <w:rPr>
          <w:rFonts w:ascii="Arial" w:hAnsi="Arial" w:cs="Arial"/>
        </w:rPr>
      </w:pPr>
    </w:p>
    <w:p w:rsidR="00B01E18" w:rsidRPr="00E644A2" w:rsidRDefault="00B01E18" w:rsidP="00E644A2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Утвердить </w:t>
      </w:r>
      <w:r w:rsidRPr="00882E5D">
        <w:rPr>
          <w:rFonts w:ascii="Arial" w:hAnsi="Arial" w:cs="Arial"/>
          <w:sz w:val="24"/>
          <w:szCs w:val="24"/>
        </w:rPr>
        <w:t>Программу профилактики рисков причинения вреда (ущерба) охра</w:t>
      </w:r>
      <w:r w:rsidR="00547C45">
        <w:rPr>
          <w:rFonts w:ascii="Arial" w:hAnsi="Arial" w:cs="Arial"/>
          <w:sz w:val="24"/>
          <w:szCs w:val="24"/>
        </w:rPr>
        <w:t>няемым законом ценностям на 2023</w:t>
      </w:r>
      <w:r w:rsidRPr="00882E5D">
        <w:rPr>
          <w:rFonts w:ascii="Arial" w:hAnsi="Arial" w:cs="Arial"/>
          <w:sz w:val="24"/>
          <w:szCs w:val="24"/>
        </w:rPr>
        <w:t xml:space="preserve"> год  в сфере муниципального жилищного контроля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Pr="00882E5D">
        <w:rPr>
          <w:rFonts w:ascii="Arial" w:hAnsi="Arial" w:cs="Arial"/>
          <w:sz w:val="24"/>
          <w:szCs w:val="24"/>
        </w:rPr>
        <w:t>инское сельское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 </w:t>
      </w:r>
      <w:r w:rsidRPr="00E644A2">
        <w:rPr>
          <w:rFonts w:ascii="Arial" w:hAnsi="Arial" w:cs="Arial"/>
          <w:sz w:val="24"/>
          <w:szCs w:val="24"/>
        </w:rPr>
        <w:t>согласно приложению к настоящему постановлению.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Настоящее постановление вступает в силу с момента его подписа</w:t>
      </w:r>
      <w:r w:rsidR="00547C45">
        <w:rPr>
          <w:rFonts w:ascii="Arial" w:hAnsi="Arial" w:cs="Arial"/>
          <w:sz w:val="24"/>
          <w:szCs w:val="24"/>
        </w:rPr>
        <w:t>ния, но не ранее  01 января 2023</w:t>
      </w:r>
      <w:r w:rsidRPr="00882E5D">
        <w:rPr>
          <w:rFonts w:ascii="Arial" w:hAnsi="Arial" w:cs="Arial"/>
          <w:sz w:val="24"/>
          <w:szCs w:val="24"/>
        </w:rPr>
        <w:t xml:space="preserve"> года.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Разместить настоящее постановление на официальном сайте Администрации Верхнекетского района.</w:t>
      </w:r>
    </w:p>
    <w:p w:rsidR="00B01E18" w:rsidRPr="00882E5D" w:rsidRDefault="00B01E18" w:rsidP="000916CD">
      <w:pPr>
        <w:pStyle w:val="ae"/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оставляю за собой. </w:t>
      </w:r>
    </w:p>
    <w:p w:rsidR="00B01E18" w:rsidRPr="00882E5D" w:rsidRDefault="00B01E18" w:rsidP="000916CD">
      <w:pPr>
        <w:tabs>
          <w:tab w:val="left" w:pos="0"/>
        </w:tabs>
        <w:ind w:firstLine="709"/>
        <w:jc w:val="both"/>
        <w:rPr>
          <w:rFonts w:ascii="Arial" w:hAnsi="Arial" w:cs="Arial"/>
          <w:bCs/>
        </w:rPr>
      </w:pPr>
    </w:p>
    <w:p w:rsidR="00B01E18" w:rsidRPr="00882E5D" w:rsidRDefault="00B01E18" w:rsidP="00B01E18">
      <w:pPr>
        <w:tabs>
          <w:tab w:val="left" w:pos="0"/>
        </w:tabs>
        <w:jc w:val="both"/>
        <w:rPr>
          <w:rFonts w:ascii="Arial" w:hAnsi="Arial" w:cs="Arial"/>
          <w:bCs/>
        </w:rPr>
      </w:pPr>
    </w:p>
    <w:p w:rsidR="00B01E18" w:rsidRPr="00882E5D" w:rsidRDefault="00547C45" w:rsidP="00B01E18">
      <w:pPr>
        <w:pStyle w:val="a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Глава</w:t>
      </w:r>
      <w:r w:rsidR="00B01E18" w:rsidRPr="00882E5D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Палочк</w:t>
      </w:r>
      <w:r w:rsidR="00B01E18" w:rsidRPr="00882E5D">
        <w:rPr>
          <w:rFonts w:ascii="Arial" w:hAnsi="Arial" w:cs="Arial"/>
          <w:bCs/>
          <w:sz w:val="24"/>
          <w:szCs w:val="24"/>
        </w:rPr>
        <w:t>инского сельского пос</w:t>
      </w:r>
      <w:r>
        <w:rPr>
          <w:rFonts w:ascii="Arial" w:hAnsi="Arial" w:cs="Arial"/>
          <w:bCs/>
          <w:sz w:val="24"/>
          <w:szCs w:val="24"/>
        </w:rPr>
        <w:t xml:space="preserve">еления </w:t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        И.В. Вилисо</w:t>
      </w:r>
      <w:r w:rsidR="00B01E18" w:rsidRPr="00882E5D">
        <w:rPr>
          <w:rFonts w:ascii="Arial" w:hAnsi="Arial" w:cs="Arial"/>
          <w:bCs/>
          <w:sz w:val="24"/>
          <w:szCs w:val="24"/>
        </w:rPr>
        <w:t>ва</w:t>
      </w:r>
    </w:p>
    <w:p w:rsidR="00B01AB2" w:rsidRPr="00882E5D" w:rsidRDefault="00B01AB2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Приложение</w:t>
      </w:r>
    </w:p>
    <w:p w:rsidR="0051331E" w:rsidRPr="00882E5D" w:rsidRDefault="00DC1C44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утверждена постановлением</w:t>
      </w:r>
      <w:r w:rsidR="0051331E" w:rsidRPr="00882E5D">
        <w:rPr>
          <w:rFonts w:ascii="Arial" w:hAnsi="Arial" w:cs="Arial"/>
          <w:sz w:val="24"/>
          <w:szCs w:val="24"/>
        </w:rPr>
        <w:t xml:space="preserve"> Администрации </w:t>
      </w:r>
    </w:p>
    <w:p w:rsidR="0051331E" w:rsidRPr="00882E5D" w:rsidRDefault="00547C45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Палочк</w:t>
      </w:r>
      <w:r w:rsidR="0051331E" w:rsidRPr="00882E5D">
        <w:rPr>
          <w:rFonts w:ascii="Arial" w:hAnsi="Arial" w:cs="Arial"/>
          <w:sz w:val="24"/>
          <w:szCs w:val="24"/>
        </w:rPr>
        <w:t>инского сельского поселения</w:t>
      </w:r>
    </w:p>
    <w:p w:rsidR="0051331E" w:rsidRPr="00882E5D" w:rsidRDefault="00DC1C44" w:rsidP="0051331E">
      <w:pPr>
        <w:pStyle w:val="ae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02 декабря </w:t>
      </w:r>
      <w:r w:rsidR="00547C45">
        <w:rPr>
          <w:rFonts w:ascii="Arial" w:hAnsi="Arial" w:cs="Arial"/>
          <w:sz w:val="24"/>
          <w:szCs w:val="24"/>
        </w:rPr>
        <w:t>2022</w:t>
      </w:r>
      <w:r w:rsidR="0051331E" w:rsidRPr="00882E5D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61</w:t>
      </w:r>
      <w:bookmarkStart w:id="0" w:name="_GoBack"/>
      <w:bookmarkEnd w:id="0"/>
    </w:p>
    <w:p w:rsidR="0051331E" w:rsidRPr="00882E5D" w:rsidRDefault="0051331E" w:rsidP="0051331E">
      <w:pPr>
        <w:pStyle w:val="ae"/>
        <w:jc w:val="right"/>
        <w:rPr>
          <w:rFonts w:ascii="Arial" w:hAnsi="Arial" w:cs="Arial"/>
          <w:sz w:val="24"/>
          <w:szCs w:val="24"/>
        </w:rPr>
      </w:pPr>
    </w:p>
    <w:p w:rsidR="00B01E18" w:rsidRPr="00882E5D" w:rsidRDefault="00B01E18" w:rsidP="00B01AB2">
      <w:pPr>
        <w:pStyle w:val="ae"/>
        <w:jc w:val="both"/>
        <w:rPr>
          <w:rFonts w:ascii="Arial" w:hAnsi="Arial" w:cs="Arial"/>
          <w:sz w:val="24"/>
          <w:szCs w:val="24"/>
        </w:rPr>
      </w:pPr>
    </w:p>
    <w:p w:rsidR="000916CD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Программа </w:t>
      </w:r>
    </w:p>
    <w:p w:rsidR="0051331E" w:rsidRPr="00882E5D" w:rsidRDefault="0051331E" w:rsidP="000916CD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профилактики рисков причинения вреда (ущерба) охраняемым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законом ценностям на 2022 год муниципального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жилищного контроля в муниципальном образовании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 </w:t>
      </w:r>
      <w:r w:rsidR="00547C45">
        <w:rPr>
          <w:rFonts w:ascii="Arial" w:hAnsi="Arial" w:cs="Arial"/>
          <w:sz w:val="24"/>
          <w:szCs w:val="24"/>
        </w:rPr>
        <w:t>Палочк</w:t>
      </w:r>
      <w:r w:rsidRPr="00882E5D">
        <w:rPr>
          <w:rFonts w:ascii="Arial" w:hAnsi="Arial" w:cs="Arial"/>
          <w:sz w:val="24"/>
          <w:szCs w:val="24"/>
        </w:rPr>
        <w:t xml:space="preserve">инское сельское  поселение </w:t>
      </w:r>
    </w:p>
    <w:p w:rsidR="00B01E18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</w:p>
    <w:p w:rsidR="0051331E" w:rsidRPr="00882E5D" w:rsidRDefault="0051331E" w:rsidP="0051331E">
      <w:pPr>
        <w:pStyle w:val="ae"/>
        <w:jc w:val="center"/>
        <w:rPr>
          <w:rFonts w:ascii="Arial" w:hAnsi="Arial" w:cs="Arial"/>
          <w:sz w:val="24"/>
          <w:szCs w:val="24"/>
        </w:rPr>
      </w:pPr>
    </w:p>
    <w:p w:rsidR="00B01AB2" w:rsidRPr="00882E5D" w:rsidRDefault="00B01AB2" w:rsidP="00530649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1. </w:t>
      </w:r>
      <w:r w:rsidRPr="00882E5D">
        <w:rPr>
          <w:rFonts w:ascii="Arial" w:hAnsi="Arial" w:cs="Arial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в целях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своевременного пред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упреждения нарушений требований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законодательства </w:t>
      </w:r>
      <w:r w:rsidR="00530649" w:rsidRPr="00882E5D">
        <w:rPr>
          <w:rFonts w:ascii="Arial" w:hAnsi="Arial" w:cs="Arial"/>
          <w:bCs/>
          <w:color w:val="111111"/>
          <w:sz w:val="24"/>
          <w:szCs w:val="24"/>
        </w:rPr>
        <w:t>и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1331E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2. Анализ текущего состояния осуществления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контроля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>Верхнекетского района Томской области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, описание текущего развития профилактической деятельности контрольного органа, характеристика проблем, на решение которых направлена Программа: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Вид муниципального контроля: м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>униципальный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жилищный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контроль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в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.</w:t>
      </w:r>
    </w:p>
    <w:p w:rsidR="005F4581" w:rsidRPr="00882E5D" w:rsidRDefault="005F4581" w:rsidP="005F4581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Предметом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контроля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51331E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51331E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454705" w:rsidRPr="00882E5D">
        <w:rPr>
          <w:rFonts w:ascii="Arial" w:hAnsi="Arial" w:cs="Arial"/>
          <w:bCs/>
          <w:color w:val="111111"/>
          <w:sz w:val="24"/>
          <w:szCs w:val="24"/>
        </w:rPr>
        <w:t xml:space="preserve"> является</w:t>
      </w:r>
      <w:r w:rsidR="00183523" w:rsidRPr="00882E5D">
        <w:rPr>
          <w:rFonts w:ascii="Arial" w:hAnsi="Arial" w:cs="Arial"/>
          <w:bCs/>
          <w:color w:val="111111"/>
          <w:sz w:val="24"/>
          <w:szCs w:val="24"/>
        </w:rPr>
        <w:t>: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соблюдение контролируемыми лицами обязательных требований, установленных нормативными правовыми актами;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соблюдение (реализация) требований, содержащихся в разрешительных документах;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183523" w:rsidRPr="00882E5D" w:rsidRDefault="00183523" w:rsidP="00183523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исполнение решений, принимаемых по результатам контрольных мероприятий.</w:t>
      </w:r>
    </w:p>
    <w:p w:rsidR="00B01AB2" w:rsidRPr="00882E5D" w:rsidRDefault="005F4581" w:rsidP="005F4581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</w:t>
      </w:r>
      <w:r w:rsidR="00B01AB2" w:rsidRPr="00882E5D">
        <w:rPr>
          <w:rFonts w:ascii="Arial" w:hAnsi="Arial" w:cs="Arial"/>
          <w:sz w:val="24"/>
          <w:szCs w:val="24"/>
        </w:rPr>
        <w:t xml:space="preserve">Муниципальный </w:t>
      </w:r>
      <w:r w:rsidR="00503D95" w:rsidRPr="00882E5D">
        <w:rPr>
          <w:rFonts w:ascii="Arial" w:hAnsi="Arial" w:cs="Arial"/>
          <w:sz w:val="24"/>
          <w:szCs w:val="24"/>
        </w:rPr>
        <w:t xml:space="preserve">жилищный </w:t>
      </w:r>
      <w:r w:rsidR="00454705" w:rsidRPr="00882E5D">
        <w:rPr>
          <w:rFonts w:ascii="Arial" w:hAnsi="Arial" w:cs="Arial"/>
          <w:sz w:val="24"/>
          <w:szCs w:val="24"/>
        </w:rPr>
        <w:t xml:space="preserve">контроль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="009B63FC" w:rsidRPr="00882E5D">
        <w:rPr>
          <w:rFonts w:ascii="Arial" w:hAnsi="Arial" w:cs="Arial"/>
          <w:sz w:val="24"/>
          <w:szCs w:val="24"/>
        </w:rPr>
        <w:t>инское сельское</w:t>
      </w:r>
      <w:r w:rsidR="00454705" w:rsidRPr="00882E5D">
        <w:rPr>
          <w:rFonts w:ascii="Arial" w:hAnsi="Arial" w:cs="Arial"/>
          <w:sz w:val="24"/>
          <w:szCs w:val="24"/>
        </w:rPr>
        <w:t xml:space="preserve"> поселение</w:t>
      </w:r>
      <w:r w:rsidR="00530649" w:rsidRPr="00882E5D">
        <w:rPr>
          <w:rFonts w:ascii="Arial" w:hAnsi="Arial" w:cs="Arial"/>
          <w:sz w:val="24"/>
          <w:szCs w:val="24"/>
        </w:rPr>
        <w:t xml:space="preserve"> </w:t>
      </w:r>
      <w:r w:rsidR="0051331E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 </w:t>
      </w:r>
      <w:r w:rsidR="00B01AB2" w:rsidRPr="00882E5D">
        <w:rPr>
          <w:rFonts w:ascii="Arial" w:hAnsi="Arial" w:cs="Arial"/>
          <w:sz w:val="24"/>
          <w:szCs w:val="24"/>
        </w:rPr>
        <w:t xml:space="preserve">осуществляется в соответствии с: </w:t>
      </w:r>
    </w:p>
    <w:p w:rsidR="00503D95" w:rsidRPr="00882E5D" w:rsidRDefault="00503D95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Постановление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lastRenderedPageBreak/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B01AB2" w:rsidRPr="00882E5D" w:rsidRDefault="00B01AB2" w:rsidP="00A536E4">
      <w:pPr>
        <w:pStyle w:val="ae"/>
        <w:ind w:firstLine="708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Решением 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Совета </w:t>
      </w:r>
      <w:r w:rsidR="00547C45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Палочк</w:t>
      </w:r>
      <w:r w:rsidR="002E149E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инского сельского</w:t>
      </w:r>
      <w:r w:rsidR="000F03C4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поселения</w:t>
      </w:r>
      <w:r w:rsidR="00D577C3"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 от </w:t>
      </w:r>
      <w:r w:rsidR="0051331E" w:rsidRPr="00882E5D">
        <w:rPr>
          <w:rFonts w:ascii="Arial" w:hAnsi="Arial" w:cs="Arial"/>
          <w:bCs/>
          <w:sz w:val="24"/>
          <w:szCs w:val="24"/>
          <w:shd w:val="clear" w:color="auto" w:fill="FFFFFF"/>
        </w:rPr>
        <w:t>07.12.2021 № 25</w:t>
      </w:r>
      <w:r w:rsidR="00D577C3" w:rsidRPr="00882E5D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882E5D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«</w:t>
      </w:r>
      <w:r w:rsidR="00A536E4" w:rsidRPr="00882E5D">
        <w:rPr>
          <w:rFonts w:ascii="Arial" w:hAnsi="Arial" w:cs="Arial"/>
          <w:sz w:val="24"/>
          <w:szCs w:val="24"/>
        </w:rPr>
        <w:t xml:space="preserve">Об утверждении Положения о муниципальном </w:t>
      </w:r>
      <w:r w:rsidR="00503D95" w:rsidRPr="00882E5D">
        <w:rPr>
          <w:rFonts w:ascii="Arial" w:hAnsi="Arial" w:cs="Arial"/>
          <w:sz w:val="24"/>
          <w:szCs w:val="24"/>
        </w:rPr>
        <w:t xml:space="preserve">жилищном </w:t>
      </w:r>
      <w:r w:rsidR="00BB10F9" w:rsidRPr="00882E5D">
        <w:rPr>
          <w:rFonts w:ascii="Arial" w:hAnsi="Arial" w:cs="Arial"/>
          <w:sz w:val="24"/>
          <w:szCs w:val="24"/>
        </w:rPr>
        <w:t xml:space="preserve">контроле в муниципальном образовании </w:t>
      </w:r>
      <w:r w:rsidR="00547C45">
        <w:rPr>
          <w:rFonts w:ascii="Arial" w:hAnsi="Arial" w:cs="Arial"/>
          <w:sz w:val="24"/>
          <w:szCs w:val="24"/>
        </w:rPr>
        <w:t>Палочк</w:t>
      </w:r>
      <w:r w:rsidR="002E149E" w:rsidRPr="00882E5D">
        <w:rPr>
          <w:rFonts w:ascii="Arial" w:hAnsi="Arial" w:cs="Arial"/>
          <w:sz w:val="24"/>
          <w:szCs w:val="24"/>
        </w:rPr>
        <w:t>инское сельское</w:t>
      </w:r>
      <w:r w:rsidR="00BB10F9" w:rsidRPr="00882E5D">
        <w:rPr>
          <w:rFonts w:ascii="Arial" w:hAnsi="Arial" w:cs="Arial"/>
          <w:sz w:val="24"/>
          <w:szCs w:val="24"/>
        </w:rPr>
        <w:t xml:space="preserve"> поселение</w:t>
      </w:r>
      <w:r w:rsidR="000916C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</w:t>
      </w:r>
      <w:r w:rsidR="00A536E4" w:rsidRPr="00882E5D">
        <w:rPr>
          <w:rFonts w:ascii="Arial" w:hAnsi="Arial" w:cs="Arial"/>
          <w:sz w:val="24"/>
          <w:szCs w:val="24"/>
        </w:rPr>
        <w:t>».</w:t>
      </w:r>
    </w:p>
    <w:p w:rsidR="00363A9E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. Целью программы явля</w:t>
      </w:r>
      <w:r w:rsidR="00363A9E" w:rsidRPr="00882E5D">
        <w:rPr>
          <w:rFonts w:ascii="Arial" w:hAnsi="Arial" w:cs="Arial"/>
          <w:bCs/>
          <w:sz w:val="24"/>
          <w:szCs w:val="24"/>
        </w:rPr>
        <w:t>ю</w:t>
      </w:r>
      <w:r w:rsidR="00B01AB2" w:rsidRPr="00882E5D">
        <w:rPr>
          <w:rFonts w:ascii="Arial" w:hAnsi="Arial" w:cs="Arial"/>
          <w:bCs/>
          <w:sz w:val="24"/>
          <w:szCs w:val="24"/>
        </w:rPr>
        <w:t>тся</w:t>
      </w:r>
      <w:r w:rsidR="00363A9E" w:rsidRPr="00882E5D">
        <w:rPr>
          <w:rFonts w:ascii="Arial" w:hAnsi="Arial" w:cs="Arial"/>
          <w:bCs/>
          <w:sz w:val="24"/>
          <w:szCs w:val="24"/>
        </w:rPr>
        <w:t>: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 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П</w:t>
      </w:r>
      <w:r w:rsidR="00B01AB2" w:rsidRPr="00882E5D">
        <w:rPr>
          <w:rFonts w:ascii="Arial" w:hAnsi="Arial" w:cs="Arial"/>
          <w:bCs/>
          <w:sz w:val="24"/>
          <w:szCs w:val="24"/>
        </w:rPr>
        <w:t xml:space="preserve">редупреждение нарушений, подконтрольными субъектами обязательных требований </w:t>
      </w:r>
      <w:r w:rsidR="00503D95" w:rsidRPr="00882E5D">
        <w:rPr>
          <w:rFonts w:ascii="Arial" w:hAnsi="Arial" w:cs="Arial"/>
          <w:bCs/>
          <w:sz w:val="24"/>
          <w:szCs w:val="24"/>
        </w:rPr>
        <w:t xml:space="preserve">жилищного </w:t>
      </w:r>
      <w:r w:rsidR="00B01AB2" w:rsidRPr="00882E5D">
        <w:rPr>
          <w:rFonts w:ascii="Arial" w:hAnsi="Arial" w:cs="Arial"/>
          <w:bCs/>
          <w:sz w:val="24"/>
          <w:szCs w:val="24"/>
        </w:rPr>
        <w:t>законодательства, включая устранение причин, факторов и условий, способствующих возможному нарушению обязательных требований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законод</w:t>
      </w:r>
      <w:r w:rsidR="00503D95" w:rsidRPr="00882E5D">
        <w:rPr>
          <w:rFonts w:ascii="Arial" w:hAnsi="Arial" w:cs="Arial"/>
          <w:bCs/>
          <w:sz w:val="24"/>
          <w:szCs w:val="24"/>
        </w:rPr>
        <w:t>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 xml:space="preserve">2) Создание благоприятных условий для 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скорейшего доведения требований </w:t>
      </w:r>
      <w:r w:rsidRPr="00882E5D">
        <w:rPr>
          <w:rFonts w:ascii="Arial" w:hAnsi="Arial" w:cs="Arial"/>
          <w:bCs/>
          <w:sz w:val="24"/>
          <w:szCs w:val="24"/>
        </w:rPr>
        <w:t>законодательства до контролируемых лиц, повышение информированности о способах их соблюдения.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5</w:t>
      </w:r>
      <w:r w:rsidR="00B01AB2" w:rsidRPr="00882E5D">
        <w:rPr>
          <w:rFonts w:ascii="Arial" w:hAnsi="Arial" w:cs="Arial"/>
          <w:bCs/>
          <w:sz w:val="24"/>
          <w:szCs w:val="24"/>
        </w:rPr>
        <w:t>. Задачами программы являются:</w:t>
      </w:r>
    </w:p>
    <w:p w:rsidR="00363A9E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1) Формирование у контролируемых лиц единообразного</w:t>
      </w:r>
      <w:r w:rsidR="00BB10F9" w:rsidRPr="00882E5D">
        <w:rPr>
          <w:rFonts w:ascii="Arial" w:hAnsi="Arial" w:cs="Arial"/>
          <w:bCs/>
          <w:sz w:val="24"/>
          <w:szCs w:val="24"/>
        </w:rPr>
        <w:t xml:space="preserve"> понимания требований</w:t>
      </w:r>
      <w:r w:rsidRPr="00882E5D">
        <w:rPr>
          <w:rFonts w:ascii="Arial" w:hAnsi="Arial" w:cs="Arial"/>
          <w:bCs/>
          <w:sz w:val="24"/>
          <w:szCs w:val="24"/>
        </w:rPr>
        <w:t xml:space="preserve"> законодательства</w:t>
      </w:r>
      <w:r w:rsidR="00BB10F9" w:rsidRPr="00882E5D">
        <w:rPr>
          <w:rFonts w:ascii="Arial" w:hAnsi="Arial" w:cs="Arial"/>
          <w:bCs/>
          <w:sz w:val="24"/>
          <w:szCs w:val="24"/>
        </w:rPr>
        <w:t>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2</w:t>
      </w:r>
      <w:r w:rsidR="00B01AB2" w:rsidRPr="00882E5D">
        <w:rPr>
          <w:rFonts w:ascii="Arial" w:hAnsi="Arial" w:cs="Arial"/>
          <w:bCs/>
          <w:sz w:val="24"/>
          <w:szCs w:val="24"/>
        </w:rPr>
        <w:t>) Укрепление системы профилактики нарушений обязательных требований путем активизации профилактической деятельности.</w:t>
      </w:r>
    </w:p>
    <w:p w:rsidR="00B01AB2" w:rsidRPr="00882E5D" w:rsidRDefault="00363A9E" w:rsidP="00B01AB2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  <w:shd w:val="clear" w:color="auto" w:fill="EFEFEF"/>
        </w:rPr>
      </w:pPr>
      <w:r w:rsidRPr="00882E5D">
        <w:rPr>
          <w:rFonts w:ascii="Arial" w:hAnsi="Arial" w:cs="Arial"/>
          <w:bCs/>
          <w:sz w:val="24"/>
          <w:szCs w:val="24"/>
        </w:rPr>
        <w:t>3</w:t>
      </w:r>
      <w:r w:rsidR="00B01AB2" w:rsidRPr="00882E5D">
        <w:rPr>
          <w:rFonts w:ascii="Arial" w:hAnsi="Arial" w:cs="Arial"/>
          <w:bCs/>
          <w:sz w:val="24"/>
          <w:szCs w:val="24"/>
        </w:rPr>
        <w:t>) Выявление причин, факторов и условий, способствующих нарушениям обязательных требований.</w:t>
      </w:r>
    </w:p>
    <w:p w:rsidR="00363A9E" w:rsidRPr="00882E5D" w:rsidRDefault="00363A9E" w:rsidP="00363A9E">
      <w:pPr>
        <w:pStyle w:val="ae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882E5D">
        <w:rPr>
          <w:rFonts w:ascii="Arial" w:hAnsi="Arial" w:cs="Arial"/>
          <w:bCs/>
          <w:sz w:val="24"/>
          <w:szCs w:val="24"/>
        </w:rPr>
        <w:t>4</w:t>
      </w:r>
      <w:r w:rsidR="00B01AB2" w:rsidRPr="00882E5D">
        <w:rPr>
          <w:rFonts w:ascii="Arial" w:hAnsi="Arial" w:cs="Arial"/>
          <w:bCs/>
          <w:sz w:val="24"/>
          <w:szCs w:val="24"/>
        </w:rPr>
        <w:t>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B01AB2" w:rsidRPr="00882E5D" w:rsidRDefault="005F4581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6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Программа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профилактики разработана на 2023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год.</w:t>
      </w:r>
    </w:p>
    <w:p w:rsidR="00882E5D" w:rsidRPr="00882E5D" w:rsidRDefault="00B01AB2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5F4581" w:rsidRPr="00882E5D">
        <w:rPr>
          <w:rFonts w:ascii="Arial" w:hAnsi="Arial" w:cs="Arial"/>
          <w:bCs/>
          <w:color w:val="111111"/>
          <w:sz w:val="24"/>
          <w:szCs w:val="24"/>
        </w:rPr>
        <w:t>7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. Субъектами профилактических мероприятий при осуществлении муниципального </w:t>
      </w:r>
      <w:r w:rsidR="00503D95" w:rsidRPr="00882E5D">
        <w:rPr>
          <w:rFonts w:ascii="Arial" w:hAnsi="Arial" w:cs="Arial"/>
          <w:bCs/>
          <w:color w:val="111111"/>
          <w:sz w:val="24"/>
          <w:szCs w:val="24"/>
        </w:rPr>
        <w:t xml:space="preserve">жилищного 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контроля в муниципальном образовании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9B63FC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BB10F9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882E5D" w:rsidRPr="00882E5D">
        <w:rPr>
          <w:rFonts w:ascii="Arial" w:hAnsi="Arial" w:cs="Arial"/>
          <w:sz w:val="24"/>
          <w:szCs w:val="24"/>
        </w:rPr>
        <w:t xml:space="preserve">Верхнекетского района Томской области </w:t>
      </w:r>
    </w:p>
    <w:p w:rsidR="00B01AB2" w:rsidRPr="00882E5D" w:rsidRDefault="00BB10F9" w:rsidP="00882E5D">
      <w:pPr>
        <w:pStyle w:val="ae"/>
        <w:jc w:val="both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,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являются юридические лица, индивидуальные предприниматели, граждане, осуществляющие подконтрольную деятельность </w:t>
      </w:r>
      <w:r w:rsidRPr="00882E5D">
        <w:rPr>
          <w:rFonts w:ascii="Arial" w:hAnsi="Arial" w:cs="Arial"/>
          <w:bCs/>
          <w:color w:val="111111"/>
          <w:sz w:val="24"/>
          <w:szCs w:val="24"/>
        </w:rPr>
        <w:t>на</w:t>
      </w:r>
      <w:r w:rsidR="00A536E4" w:rsidRPr="00882E5D">
        <w:rPr>
          <w:rFonts w:ascii="Arial" w:hAnsi="Arial" w:cs="Arial"/>
          <w:bCs/>
          <w:color w:val="111111"/>
          <w:sz w:val="24"/>
          <w:szCs w:val="24"/>
        </w:rPr>
        <w:t xml:space="preserve"> территории муниципального образования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инское сельское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поселение</w:t>
      </w:r>
      <w:r w:rsidR="00882E5D" w:rsidRPr="00882E5D">
        <w:rPr>
          <w:rFonts w:ascii="Arial" w:hAnsi="Arial" w:cs="Arial"/>
          <w:sz w:val="24"/>
          <w:szCs w:val="24"/>
        </w:rPr>
        <w:t xml:space="preserve"> Верхнекетского района Томской области.</w:t>
      </w:r>
    </w:p>
    <w:p w:rsidR="00173DB4" w:rsidRPr="00882E5D" w:rsidRDefault="00173DB4" w:rsidP="00882E5D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8. Профилактические мероприятия планируются и осуществляются на основе соблюдения следующих базовых принципов:      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1) принцип понятности - представление контролируемым лицам информации о требованиях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3) принцип обязательности - строгая необходимость проведения профилактических мероприятий;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>4) принцип полноты охвата - привлечение к настоящей программе максимально-возможного числа контролируемых лиц;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6) принцип актуальности - анализ и актуализация настоящей программы;</w:t>
      </w:r>
    </w:p>
    <w:p w:rsidR="00173DB4" w:rsidRPr="00882E5D" w:rsidRDefault="00173DB4" w:rsidP="00173DB4">
      <w:pPr>
        <w:pStyle w:val="ae"/>
        <w:ind w:firstLine="660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t xml:space="preserve">  7) принцип периодичности - обеспечение безусловной регулярности проведения профилактических мероприятий.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bCs/>
          <w:color w:val="111111"/>
          <w:sz w:val="24"/>
          <w:szCs w:val="24"/>
        </w:rPr>
      </w:pPr>
      <w:r w:rsidRPr="00882E5D">
        <w:rPr>
          <w:rFonts w:ascii="Arial" w:hAnsi="Arial" w:cs="Arial"/>
          <w:bCs/>
          <w:color w:val="111111"/>
          <w:sz w:val="24"/>
          <w:szCs w:val="24"/>
        </w:rPr>
        <w:lastRenderedPageBreak/>
        <w:t>9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. В рамках профилактики предупреждения нарушений, установленных законодательством всех уровней, Администрацией </w:t>
      </w:r>
      <w:r w:rsidR="00547C45">
        <w:rPr>
          <w:rFonts w:ascii="Arial" w:hAnsi="Arial" w:cs="Arial"/>
          <w:bCs/>
          <w:color w:val="111111"/>
          <w:sz w:val="24"/>
          <w:szCs w:val="24"/>
        </w:rPr>
        <w:t>Палочк</w:t>
      </w:r>
      <w:r w:rsidR="002E149E" w:rsidRPr="00882E5D">
        <w:rPr>
          <w:rFonts w:ascii="Arial" w:hAnsi="Arial" w:cs="Arial"/>
          <w:bCs/>
          <w:color w:val="111111"/>
          <w:sz w:val="24"/>
          <w:szCs w:val="24"/>
        </w:rPr>
        <w:t>инского сельского</w:t>
      </w:r>
      <w:r w:rsidR="000F03C4" w:rsidRPr="00882E5D">
        <w:rPr>
          <w:rFonts w:ascii="Arial" w:hAnsi="Arial" w:cs="Arial"/>
          <w:bCs/>
          <w:color w:val="111111"/>
          <w:sz w:val="24"/>
          <w:szCs w:val="24"/>
        </w:rPr>
        <w:t xml:space="preserve"> поселения</w:t>
      </w:r>
      <w:r w:rsidR="00B01AB2" w:rsidRPr="00882E5D">
        <w:rPr>
          <w:rFonts w:ascii="Arial" w:hAnsi="Arial" w:cs="Arial"/>
          <w:bCs/>
          <w:color w:val="111111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B01AB2" w:rsidRPr="00882E5D" w:rsidRDefault="00173DB4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>10</w:t>
      </w:r>
      <w:r w:rsidR="00B01AB2" w:rsidRPr="00882E5D">
        <w:rPr>
          <w:rFonts w:ascii="Arial" w:hAnsi="Arial" w:cs="Arial"/>
          <w:sz w:val="24"/>
          <w:szCs w:val="24"/>
        </w:rPr>
        <w:t xml:space="preserve">. Ожидаемый результат реализации программы: </w:t>
      </w:r>
      <w:r w:rsidR="00B01AB2" w:rsidRPr="00882E5D">
        <w:rPr>
          <w:rFonts w:ascii="Arial" w:hAnsi="Arial" w:cs="Arial"/>
          <w:bCs/>
          <w:color w:val="000000"/>
          <w:sz w:val="24"/>
          <w:szCs w:val="24"/>
          <w:shd w:val="clear" w:color="auto" w:fill="EFEFEF"/>
        </w:rPr>
        <w:t>о</w:t>
      </w:r>
      <w:r w:rsidR="00B01AB2" w:rsidRPr="00882E5D">
        <w:rPr>
          <w:rFonts w:ascii="Arial" w:hAnsi="Arial" w:cs="Arial"/>
          <w:color w:val="000000"/>
          <w:sz w:val="24"/>
          <w:szCs w:val="24"/>
        </w:rPr>
        <w:t>тсутствие нарушений, соблюдения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B01AB2" w:rsidRPr="00882E5D" w:rsidRDefault="00B01AB2" w:rsidP="00B01AB2">
      <w:pPr>
        <w:pStyle w:val="ae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B01AB2" w:rsidRPr="00882E5D" w:rsidRDefault="00B01AB2" w:rsidP="00B01AB2">
      <w:pPr>
        <w:jc w:val="right"/>
        <w:rPr>
          <w:rFonts w:ascii="Arial" w:hAnsi="Arial" w:cs="Arial"/>
        </w:rPr>
      </w:pPr>
    </w:p>
    <w:p w:rsidR="00B01AB2" w:rsidRPr="00882E5D" w:rsidRDefault="00B01AB2" w:rsidP="00B01AB2">
      <w:pPr>
        <w:pStyle w:val="ae"/>
        <w:jc w:val="center"/>
        <w:rPr>
          <w:rFonts w:ascii="Arial" w:hAnsi="Arial" w:cs="Arial"/>
          <w:sz w:val="24"/>
          <w:szCs w:val="24"/>
        </w:rPr>
      </w:pPr>
      <w:r w:rsidRPr="00882E5D">
        <w:rPr>
          <w:rFonts w:ascii="Arial" w:hAnsi="Arial" w:cs="Arial"/>
          <w:sz w:val="24"/>
          <w:szCs w:val="24"/>
        </w:rPr>
        <w:t xml:space="preserve">Перечень профилактических </w:t>
      </w:r>
      <w:r w:rsidR="000F03C4" w:rsidRPr="00882E5D">
        <w:rPr>
          <w:rFonts w:ascii="Arial" w:hAnsi="Arial" w:cs="Arial"/>
          <w:sz w:val="24"/>
          <w:szCs w:val="24"/>
        </w:rPr>
        <w:t>мероприятий, сроки</w:t>
      </w:r>
      <w:r w:rsidRPr="00882E5D">
        <w:rPr>
          <w:rFonts w:ascii="Arial" w:hAnsi="Arial" w:cs="Arial"/>
          <w:sz w:val="24"/>
          <w:szCs w:val="24"/>
        </w:rPr>
        <w:t xml:space="preserve"> (периодичность) их проведения</w:t>
      </w:r>
    </w:p>
    <w:p w:rsidR="00B01AB2" w:rsidRPr="00882E5D" w:rsidRDefault="00B01AB2" w:rsidP="00B01AB2">
      <w:pPr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2097"/>
        <w:gridCol w:w="2268"/>
      </w:tblGrid>
      <w:tr w:rsidR="00B01AB2" w:rsidRPr="00882E5D" w:rsidTr="00810019">
        <w:trPr>
          <w:trHeight w:val="1337"/>
        </w:trPr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мероприятия профилактического мероприятия</w:t>
            </w: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Размещение на официальном са</w:t>
            </w:r>
            <w:r w:rsidR="00A536E4" w:rsidRPr="00882E5D">
              <w:rPr>
                <w:rFonts w:ascii="Arial" w:hAnsi="Arial" w:cs="Arial"/>
              </w:rPr>
              <w:t xml:space="preserve">йте </w:t>
            </w:r>
            <w:r w:rsidR="00BA62E2" w:rsidRPr="00882E5D">
              <w:rPr>
                <w:rFonts w:ascii="Arial" w:hAnsi="Arial" w:cs="Arial"/>
              </w:rPr>
              <w:t xml:space="preserve">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0F03C4" w:rsidRPr="00882E5D">
              <w:rPr>
                <w:rFonts w:ascii="Arial" w:hAnsi="Arial" w:cs="Arial"/>
              </w:rPr>
              <w:t xml:space="preserve"> поселения</w:t>
            </w:r>
            <w:r w:rsidRPr="00882E5D">
              <w:rPr>
                <w:rFonts w:ascii="Arial" w:hAnsi="Arial" w:cs="Arial"/>
              </w:rPr>
              <w:t xml:space="preserve">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</w:t>
            </w:r>
            <w:r w:rsidR="00503D95" w:rsidRPr="00882E5D">
              <w:rPr>
                <w:rFonts w:ascii="Arial" w:hAnsi="Arial" w:cs="Arial"/>
              </w:rPr>
              <w:t xml:space="preserve">жилищного контроля </w:t>
            </w:r>
            <w:r w:rsidR="00BB10F9" w:rsidRPr="00882E5D">
              <w:rPr>
                <w:rFonts w:ascii="Arial" w:hAnsi="Arial" w:cs="Arial"/>
              </w:rPr>
              <w:t xml:space="preserve">в муниципальном образовании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BB10F9" w:rsidRPr="00882E5D">
              <w:rPr>
                <w:rFonts w:ascii="Arial" w:hAnsi="Arial" w:cs="Arial"/>
              </w:rPr>
              <w:t xml:space="preserve"> поселение</w:t>
            </w:r>
            <w:r w:rsidR="00882E5D" w:rsidRPr="00882E5D">
              <w:rPr>
                <w:rFonts w:ascii="Arial" w:hAnsi="Arial" w:cs="Arial"/>
              </w:rPr>
              <w:t xml:space="preserve"> Верхнекетского района Томской области</w:t>
            </w:r>
            <w:r w:rsidR="00BB10F9" w:rsidRPr="00882E5D">
              <w:rPr>
                <w:rFonts w:ascii="Arial" w:hAnsi="Arial" w:cs="Arial"/>
              </w:rPr>
              <w:t>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В</w:t>
            </w:r>
            <w:r w:rsidR="00B01AB2" w:rsidRPr="00882E5D">
              <w:rPr>
                <w:rFonts w:ascii="Arial" w:hAnsi="Arial" w:cs="Arial"/>
              </w:rPr>
              <w:t xml:space="preserve"> течени</w:t>
            </w:r>
            <w:r w:rsidR="00882E5D" w:rsidRPr="00882E5D">
              <w:rPr>
                <w:rFonts w:ascii="Arial" w:hAnsi="Arial" w:cs="Arial"/>
              </w:rPr>
              <w:t>е</w:t>
            </w:r>
            <w:r w:rsidR="00B01AB2" w:rsidRPr="00882E5D">
              <w:rPr>
                <w:rFonts w:ascii="Arial" w:hAnsi="Arial" w:cs="Arial"/>
              </w:rPr>
              <w:t xml:space="preserve"> года 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</w:p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2.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Консультирование </w:t>
            </w:r>
            <w:r w:rsidR="007A0B0A" w:rsidRPr="00882E5D">
              <w:rPr>
                <w:rFonts w:ascii="Arial" w:hAnsi="Arial" w:cs="Arial"/>
              </w:rPr>
              <w:t>контролируемых лиц</w:t>
            </w:r>
            <w:r w:rsidRPr="00882E5D">
              <w:rPr>
                <w:rFonts w:ascii="Arial" w:hAnsi="Arial" w:cs="Arial"/>
              </w:rPr>
              <w:t xml:space="preserve"> по вопросам соблюдения обязательных требований законодательства</w:t>
            </w:r>
            <w:r w:rsidR="007F29BC" w:rsidRPr="00882E5D">
              <w:rPr>
                <w:rFonts w:ascii="Arial" w:hAnsi="Arial" w:cs="Arial"/>
              </w:rPr>
              <w:t xml:space="preserve"> по телефону, посредством видео-конференц-связи, на личном приеме, либо в ходе проведения профилактических мероприятий, контрольных мероприятий.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Постоянно с учетом особенностей организации личного приема граждан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4678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Информирование юридических лиц, индивидуальных предпринимателей, граждан по вопросам соблюдения обязательных требований </w:t>
            </w:r>
            <w:r w:rsidR="007F29BC" w:rsidRPr="00882E5D">
              <w:rPr>
                <w:rFonts w:ascii="Arial" w:hAnsi="Arial" w:cs="Arial"/>
              </w:rPr>
              <w:t xml:space="preserve">посредством размещения сведений, предусмотренных частью 3 статьи 46 Федерального закона 248-ФЗ «О государственном контроле (надзоре) и муниципальном контроле в Российской Федерации» на официальном сайте 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 xml:space="preserve">инского </w:t>
            </w:r>
            <w:r w:rsidR="009B63FC" w:rsidRPr="00882E5D">
              <w:rPr>
                <w:rFonts w:ascii="Arial" w:hAnsi="Arial" w:cs="Arial"/>
              </w:rPr>
              <w:lastRenderedPageBreak/>
              <w:t>сельского</w:t>
            </w:r>
            <w:r w:rsidR="007A0B0A" w:rsidRPr="00882E5D">
              <w:rPr>
                <w:rFonts w:ascii="Arial" w:hAnsi="Arial" w:cs="Arial"/>
              </w:rPr>
              <w:t xml:space="preserve"> поселения</w:t>
            </w:r>
            <w:r w:rsidR="007F29BC" w:rsidRPr="00882E5D">
              <w:rPr>
                <w:rFonts w:ascii="Arial" w:hAnsi="Arial" w:cs="Arial"/>
              </w:rPr>
              <w:t xml:space="preserve"> в сети «Интернет», в средствах массовой информации и в иных формах.</w:t>
            </w:r>
          </w:p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</w:p>
        </w:tc>
        <w:tc>
          <w:tcPr>
            <w:tcW w:w="2097" w:type="dxa"/>
          </w:tcPr>
          <w:p w:rsidR="00B01AB2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lastRenderedPageBreak/>
              <w:t>П</w:t>
            </w:r>
            <w:r w:rsidR="00B01AB2" w:rsidRPr="00882E5D">
              <w:rPr>
                <w:rFonts w:ascii="Arial" w:hAnsi="Arial" w:cs="Arial"/>
              </w:rPr>
              <w:t xml:space="preserve">остоянно по мере необходимости </w:t>
            </w: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  <w:tr w:rsidR="00B01AB2" w:rsidRPr="00882E5D" w:rsidTr="00810019">
        <w:tc>
          <w:tcPr>
            <w:tcW w:w="704" w:type="dxa"/>
          </w:tcPr>
          <w:p w:rsidR="00B01AB2" w:rsidRPr="00882E5D" w:rsidRDefault="00B01AB2" w:rsidP="00BA4805">
            <w:pPr>
              <w:shd w:val="clear" w:color="auto" w:fill="FFFFFF"/>
              <w:contextualSpacing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4.</w:t>
            </w:r>
          </w:p>
        </w:tc>
        <w:tc>
          <w:tcPr>
            <w:tcW w:w="4678" w:type="dxa"/>
          </w:tcPr>
          <w:p w:rsidR="00B01AB2" w:rsidRPr="00882E5D" w:rsidRDefault="00B01AB2" w:rsidP="009B63FC">
            <w:pPr>
              <w:pStyle w:val="ConsPlusNormal"/>
              <w:shd w:val="clear" w:color="auto" w:fill="FFFFFF"/>
              <w:ind w:hanging="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2E5D">
              <w:rPr>
                <w:rFonts w:ascii="Arial" w:hAnsi="Arial" w:cs="Arial"/>
                <w:sz w:val="24"/>
                <w:szCs w:val="24"/>
              </w:rPr>
              <w:t xml:space="preserve">  Обобщение практики осуществления муниципального </w:t>
            </w:r>
            <w:r w:rsidR="00503D95" w:rsidRPr="00882E5D">
              <w:rPr>
                <w:rFonts w:ascii="Arial" w:hAnsi="Arial" w:cs="Arial"/>
                <w:sz w:val="24"/>
                <w:szCs w:val="24"/>
              </w:rPr>
              <w:t xml:space="preserve">жилищного контроля 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в муниципальном образовании </w:t>
            </w:r>
            <w:r w:rsidR="00547C45">
              <w:rPr>
                <w:rFonts w:ascii="Arial" w:hAnsi="Arial" w:cs="Arial"/>
                <w:sz w:val="24"/>
                <w:szCs w:val="24"/>
              </w:rPr>
              <w:t>Палочк</w:t>
            </w:r>
            <w:r w:rsidR="009B63FC" w:rsidRPr="00882E5D">
              <w:rPr>
                <w:rFonts w:ascii="Arial" w:hAnsi="Arial" w:cs="Arial"/>
                <w:sz w:val="24"/>
                <w:szCs w:val="24"/>
              </w:rPr>
              <w:t>инское сельское</w:t>
            </w:r>
            <w:r w:rsidR="00B51348" w:rsidRPr="00882E5D">
              <w:rPr>
                <w:rFonts w:ascii="Arial" w:hAnsi="Arial" w:cs="Arial"/>
                <w:sz w:val="24"/>
                <w:szCs w:val="24"/>
              </w:rPr>
              <w:t xml:space="preserve"> поселение</w:t>
            </w:r>
            <w:r w:rsidR="00882E5D" w:rsidRPr="00882E5D">
              <w:rPr>
                <w:rFonts w:ascii="Arial" w:hAnsi="Arial" w:cs="Arial"/>
                <w:sz w:val="24"/>
                <w:szCs w:val="24"/>
              </w:rPr>
              <w:t xml:space="preserve"> Верхнекетского района Томской области</w:t>
            </w:r>
            <w:r w:rsidRPr="00882E5D">
              <w:rPr>
                <w:rFonts w:ascii="Arial" w:hAnsi="Arial" w:cs="Arial"/>
                <w:sz w:val="24"/>
                <w:szCs w:val="24"/>
              </w:rPr>
              <w:t>,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предпринимателями, гражданами в целях недопущения таких нарушений.</w:t>
            </w:r>
          </w:p>
        </w:tc>
        <w:tc>
          <w:tcPr>
            <w:tcW w:w="2097" w:type="dxa"/>
          </w:tcPr>
          <w:p w:rsidR="00810019" w:rsidRPr="00882E5D" w:rsidRDefault="00810019" w:rsidP="00BA4805">
            <w:pPr>
              <w:shd w:val="clear" w:color="auto" w:fill="FFFFFF"/>
              <w:contextualSpacing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</w:t>
            </w:r>
            <w:r w:rsidR="00B01AB2" w:rsidRPr="00882E5D">
              <w:rPr>
                <w:rFonts w:ascii="Arial" w:hAnsi="Arial" w:cs="Arial"/>
              </w:rPr>
              <w:t>о мере необходимости</w:t>
            </w:r>
          </w:p>
          <w:p w:rsidR="00810019" w:rsidRPr="00882E5D" w:rsidRDefault="00810019" w:rsidP="00810019">
            <w:pPr>
              <w:rPr>
                <w:rFonts w:ascii="Arial" w:hAnsi="Arial" w:cs="Arial"/>
              </w:rPr>
            </w:pPr>
          </w:p>
          <w:p w:rsidR="00B01AB2" w:rsidRPr="00882E5D" w:rsidRDefault="00B01AB2" w:rsidP="0081001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</w:p>
        </w:tc>
      </w:tr>
    </w:tbl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B01AB2" w:rsidRPr="00882E5D" w:rsidRDefault="00B01AB2" w:rsidP="00B01AB2">
      <w:pPr>
        <w:jc w:val="center"/>
        <w:rPr>
          <w:rFonts w:ascii="Arial" w:hAnsi="Arial" w:cs="Arial"/>
        </w:rPr>
      </w:pPr>
    </w:p>
    <w:p w:rsidR="003F3CC5" w:rsidRPr="00882E5D" w:rsidRDefault="003F3CC5" w:rsidP="00882E5D">
      <w:pPr>
        <w:rPr>
          <w:rFonts w:ascii="Arial" w:hAnsi="Arial" w:cs="Arial"/>
          <w:bCs/>
          <w:color w:val="000000"/>
        </w:rPr>
      </w:pPr>
    </w:p>
    <w:p w:rsidR="003F3CC5" w:rsidRPr="00882E5D" w:rsidRDefault="003F3CC5" w:rsidP="00B01AB2">
      <w:pPr>
        <w:jc w:val="center"/>
        <w:rPr>
          <w:rFonts w:ascii="Arial" w:hAnsi="Arial" w:cs="Arial"/>
          <w:bCs/>
          <w:color w:val="000000"/>
        </w:rPr>
      </w:pPr>
    </w:p>
    <w:p w:rsidR="00B01AB2" w:rsidRPr="00882E5D" w:rsidRDefault="00B01AB2" w:rsidP="00B01AB2">
      <w:pPr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bCs/>
          <w:color w:val="000000"/>
        </w:rPr>
        <w:t>Показатели результативности и эффективности программы профилактики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B01AB2" w:rsidRPr="00882E5D" w:rsidRDefault="00B01AB2" w:rsidP="00B01AB2">
      <w:pPr>
        <w:ind w:firstLine="709"/>
        <w:jc w:val="both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5F4581" w:rsidRPr="00882E5D" w:rsidRDefault="00B01AB2" w:rsidP="00882E5D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p w:rsidR="005F4581" w:rsidRPr="00882E5D" w:rsidRDefault="005F4581" w:rsidP="00B01AB2">
      <w:pPr>
        <w:ind w:firstLine="709"/>
        <w:jc w:val="center"/>
        <w:rPr>
          <w:rFonts w:ascii="Arial" w:hAnsi="Arial" w:cs="Arial"/>
          <w:color w:val="000000"/>
        </w:rPr>
      </w:pPr>
    </w:p>
    <w:p w:rsidR="00B01AB2" w:rsidRPr="00882E5D" w:rsidRDefault="00B01AB2" w:rsidP="00B01AB2">
      <w:pPr>
        <w:ind w:firstLine="709"/>
        <w:jc w:val="center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Отчетные показатели оценки эффективности Программы на 2022 год.</w:t>
      </w:r>
    </w:p>
    <w:p w:rsidR="00B01AB2" w:rsidRPr="00882E5D" w:rsidRDefault="00B01AB2" w:rsidP="00B01AB2">
      <w:pPr>
        <w:ind w:firstLine="709"/>
        <w:rPr>
          <w:rFonts w:ascii="Arial" w:hAnsi="Arial" w:cs="Arial"/>
          <w:color w:val="000000"/>
        </w:rPr>
      </w:pPr>
      <w:r w:rsidRPr="00882E5D">
        <w:rPr>
          <w:rFonts w:ascii="Arial" w:hAnsi="Arial" w:cs="Arial"/>
          <w:color w:val="000000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6877"/>
        <w:gridCol w:w="2059"/>
      </w:tblGrid>
      <w:tr w:rsidR="00B01AB2" w:rsidRPr="00882E5D" w:rsidTr="00BA4805">
        <w:trPr>
          <w:trHeight w:val="562"/>
        </w:trPr>
        <w:tc>
          <w:tcPr>
            <w:tcW w:w="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№ п/п</w:t>
            </w:r>
          </w:p>
        </w:tc>
        <w:tc>
          <w:tcPr>
            <w:tcW w:w="68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709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80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Значение показателя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 xml:space="preserve">Наличие информации, обязательной к размещению, на официальном сайте </w:t>
            </w:r>
            <w:r w:rsidR="003F3CC5" w:rsidRPr="00882E5D">
              <w:rPr>
                <w:rFonts w:ascii="Arial" w:hAnsi="Arial" w:cs="Arial"/>
              </w:rPr>
              <w:t xml:space="preserve">Администрации </w:t>
            </w:r>
            <w:r w:rsidR="00547C45">
              <w:rPr>
                <w:rFonts w:ascii="Arial" w:hAnsi="Arial" w:cs="Arial"/>
              </w:rPr>
              <w:t>Палочк</w:t>
            </w:r>
            <w:r w:rsidR="009B63FC" w:rsidRPr="00882E5D">
              <w:rPr>
                <w:rFonts w:ascii="Arial" w:hAnsi="Arial" w:cs="Arial"/>
              </w:rPr>
              <w:t>инского сельского</w:t>
            </w:r>
            <w:r w:rsidR="003F3CC5" w:rsidRPr="00882E5D">
              <w:rPr>
                <w:rFonts w:ascii="Arial" w:hAnsi="Arial" w:cs="Arial"/>
              </w:rPr>
              <w:t xml:space="preserve"> поселения.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100%</w:t>
            </w:r>
          </w:p>
        </w:tc>
      </w:tr>
      <w:tr w:rsidR="00B01AB2" w:rsidRPr="00882E5D" w:rsidTr="00BA4805">
        <w:tc>
          <w:tcPr>
            <w:tcW w:w="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2</w:t>
            </w:r>
          </w:p>
        </w:tc>
        <w:tc>
          <w:tcPr>
            <w:tcW w:w="68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9B63FC">
            <w:pPr>
              <w:ind w:firstLine="9"/>
              <w:jc w:val="both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  <w:shd w:val="clear" w:color="auto" w:fill="FFFFFF"/>
              </w:rPr>
              <w:t xml:space="preserve">Информирование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>контролируемых лиц</w:t>
            </w:r>
            <w:r w:rsidRPr="00882E5D">
              <w:rPr>
                <w:rFonts w:ascii="Arial" w:hAnsi="Arial" w:cs="Arial"/>
                <w:shd w:val="clear" w:color="auto" w:fill="FFFFFF"/>
              </w:rPr>
              <w:t xml:space="preserve"> по вопросам соблюдения обязательных требований, в том числе посредством проведения разъяснительной работы в средствах массовой информации, на официальном сайте 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Администрации </w:t>
            </w:r>
            <w:r w:rsidR="00547C45">
              <w:rPr>
                <w:rFonts w:ascii="Arial" w:hAnsi="Arial" w:cs="Arial"/>
                <w:shd w:val="clear" w:color="auto" w:fill="FFFFFF"/>
              </w:rPr>
              <w:t>Палочк</w:t>
            </w:r>
            <w:r w:rsidR="009B63FC" w:rsidRPr="00882E5D">
              <w:rPr>
                <w:rFonts w:ascii="Arial" w:hAnsi="Arial" w:cs="Arial"/>
                <w:shd w:val="clear" w:color="auto" w:fill="FFFFFF"/>
              </w:rPr>
              <w:t>инского сельского</w:t>
            </w:r>
            <w:r w:rsidR="003F3CC5" w:rsidRPr="00882E5D">
              <w:rPr>
                <w:rFonts w:ascii="Arial" w:hAnsi="Arial" w:cs="Arial"/>
                <w:shd w:val="clear" w:color="auto" w:fill="FFFFFF"/>
              </w:rPr>
              <w:t xml:space="preserve"> поселения</w:t>
            </w:r>
            <w:r w:rsidRPr="00882E5D">
              <w:rPr>
                <w:rFonts w:ascii="Arial" w:hAnsi="Arial" w:cs="Arial"/>
                <w:shd w:val="clear" w:color="auto" w:fill="FFFFFF"/>
              </w:rPr>
              <w:t>.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1AB2" w:rsidRPr="00882E5D" w:rsidRDefault="00B01AB2" w:rsidP="00BA4805">
            <w:pPr>
              <w:ind w:firstLine="5"/>
              <w:jc w:val="center"/>
              <w:rPr>
                <w:rFonts w:ascii="Arial" w:hAnsi="Arial" w:cs="Arial"/>
              </w:rPr>
            </w:pPr>
            <w:r w:rsidRPr="00882E5D">
              <w:rPr>
                <w:rFonts w:ascii="Arial" w:hAnsi="Arial" w:cs="Arial"/>
              </w:rPr>
              <w:t>По мере необходимости</w:t>
            </w:r>
          </w:p>
        </w:tc>
      </w:tr>
    </w:tbl>
    <w:p w:rsidR="00A71EEE" w:rsidRPr="00882E5D" w:rsidRDefault="00A71EEE" w:rsidP="00882E5D">
      <w:pPr>
        <w:ind w:firstLine="709"/>
        <w:rPr>
          <w:color w:val="000000"/>
        </w:rPr>
      </w:pPr>
    </w:p>
    <w:sectPr w:rsidR="00A71EEE" w:rsidRPr="00882E5D" w:rsidSect="00810019">
      <w:headerReference w:type="default" r:id="rId8"/>
      <w:pgSz w:w="11906" w:h="16838"/>
      <w:pgMar w:top="709" w:right="566" w:bottom="284" w:left="1701" w:header="9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EFD" w:rsidRDefault="00027EFD" w:rsidP="00786787">
      <w:r>
        <w:separator/>
      </w:r>
    </w:p>
  </w:endnote>
  <w:endnote w:type="continuationSeparator" w:id="0">
    <w:p w:rsidR="00027EFD" w:rsidRDefault="00027EFD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EFD" w:rsidRDefault="00027EFD" w:rsidP="00786787">
      <w:r>
        <w:separator/>
      </w:r>
    </w:p>
  </w:footnote>
  <w:footnote w:type="continuationSeparator" w:id="0">
    <w:p w:rsidR="00027EFD" w:rsidRDefault="00027EFD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3748980"/>
      <w:docPartObj>
        <w:docPartGallery w:val="Page Numbers (Top of Page)"/>
        <w:docPartUnique/>
      </w:docPartObj>
    </w:sdtPr>
    <w:sdtEndPr/>
    <w:sdtContent>
      <w:p w:rsidR="00C71B90" w:rsidRDefault="00466573">
        <w:pPr>
          <w:pStyle w:val="a5"/>
          <w:jc w:val="center"/>
        </w:pPr>
        <w:r>
          <w:fldChar w:fldCharType="begin"/>
        </w:r>
        <w:r w:rsidR="00C71B90">
          <w:instrText>PAGE   \* MERGEFORMAT</w:instrText>
        </w:r>
        <w:r>
          <w:fldChar w:fldCharType="separate"/>
        </w:r>
        <w:r w:rsidR="00DC1C44">
          <w:rPr>
            <w:noProof/>
          </w:rPr>
          <w:t>3</w:t>
        </w:r>
        <w:r>
          <w:fldChar w:fldCharType="end"/>
        </w:r>
      </w:p>
    </w:sdtContent>
  </w:sdt>
  <w:p w:rsidR="00C71B90" w:rsidRDefault="00C71B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5CBD"/>
    <w:multiLevelType w:val="hybridMultilevel"/>
    <w:tmpl w:val="50A2A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787"/>
    <w:rsid w:val="00004320"/>
    <w:rsid w:val="00027EFD"/>
    <w:rsid w:val="00030E19"/>
    <w:rsid w:val="0003169A"/>
    <w:rsid w:val="000358EB"/>
    <w:rsid w:val="000434A1"/>
    <w:rsid w:val="00043CB3"/>
    <w:rsid w:val="00045C52"/>
    <w:rsid w:val="00056E30"/>
    <w:rsid w:val="00057139"/>
    <w:rsid w:val="00067C5A"/>
    <w:rsid w:val="00077C2D"/>
    <w:rsid w:val="0008635F"/>
    <w:rsid w:val="000916CD"/>
    <w:rsid w:val="00092106"/>
    <w:rsid w:val="000A7F05"/>
    <w:rsid w:val="000B106A"/>
    <w:rsid w:val="000B1A31"/>
    <w:rsid w:val="000F03C4"/>
    <w:rsid w:val="00117782"/>
    <w:rsid w:val="001243E2"/>
    <w:rsid w:val="001304EA"/>
    <w:rsid w:val="0013333F"/>
    <w:rsid w:val="00135633"/>
    <w:rsid w:val="00137C57"/>
    <w:rsid w:val="00145BB9"/>
    <w:rsid w:val="00154D86"/>
    <w:rsid w:val="00157016"/>
    <w:rsid w:val="00173DB4"/>
    <w:rsid w:val="00183523"/>
    <w:rsid w:val="00185D5D"/>
    <w:rsid w:val="001B3A2E"/>
    <w:rsid w:val="001B563A"/>
    <w:rsid w:val="001B7275"/>
    <w:rsid w:val="001C1CFE"/>
    <w:rsid w:val="001C4C6D"/>
    <w:rsid w:val="001E01F9"/>
    <w:rsid w:val="001F1A56"/>
    <w:rsid w:val="00205850"/>
    <w:rsid w:val="00213DE7"/>
    <w:rsid w:val="00221F8F"/>
    <w:rsid w:val="002365A7"/>
    <w:rsid w:val="002379E4"/>
    <w:rsid w:val="00243143"/>
    <w:rsid w:val="0027172E"/>
    <w:rsid w:val="00277C24"/>
    <w:rsid w:val="00280F32"/>
    <w:rsid w:val="00281B19"/>
    <w:rsid w:val="00284ACA"/>
    <w:rsid w:val="00294158"/>
    <w:rsid w:val="002953DB"/>
    <w:rsid w:val="002A752E"/>
    <w:rsid w:val="002D3101"/>
    <w:rsid w:val="002E149E"/>
    <w:rsid w:val="002E15A6"/>
    <w:rsid w:val="002F4C7B"/>
    <w:rsid w:val="00305E7F"/>
    <w:rsid w:val="003065D1"/>
    <w:rsid w:val="00335E26"/>
    <w:rsid w:val="00335ED0"/>
    <w:rsid w:val="003511D1"/>
    <w:rsid w:val="003529F3"/>
    <w:rsid w:val="0035596C"/>
    <w:rsid w:val="00363A9E"/>
    <w:rsid w:val="003847D4"/>
    <w:rsid w:val="0039512C"/>
    <w:rsid w:val="00396ECB"/>
    <w:rsid w:val="003A1709"/>
    <w:rsid w:val="003B4042"/>
    <w:rsid w:val="003B6668"/>
    <w:rsid w:val="003B76BC"/>
    <w:rsid w:val="003C32CD"/>
    <w:rsid w:val="003C5E63"/>
    <w:rsid w:val="003D3161"/>
    <w:rsid w:val="003D79B6"/>
    <w:rsid w:val="003E51BA"/>
    <w:rsid w:val="003F3CC5"/>
    <w:rsid w:val="00424E5B"/>
    <w:rsid w:val="004250A4"/>
    <w:rsid w:val="00430527"/>
    <w:rsid w:val="00434BF6"/>
    <w:rsid w:val="00442EEB"/>
    <w:rsid w:val="00444D20"/>
    <w:rsid w:val="0044678D"/>
    <w:rsid w:val="00454705"/>
    <w:rsid w:val="00460114"/>
    <w:rsid w:val="00460298"/>
    <w:rsid w:val="00466573"/>
    <w:rsid w:val="00466782"/>
    <w:rsid w:val="00471418"/>
    <w:rsid w:val="004800B6"/>
    <w:rsid w:val="004C6EB6"/>
    <w:rsid w:val="004D2251"/>
    <w:rsid w:val="004D572E"/>
    <w:rsid w:val="004E04F5"/>
    <w:rsid w:val="005001C6"/>
    <w:rsid w:val="00500963"/>
    <w:rsid w:val="00503D95"/>
    <w:rsid w:val="0051331E"/>
    <w:rsid w:val="00515069"/>
    <w:rsid w:val="00530649"/>
    <w:rsid w:val="00530CE1"/>
    <w:rsid w:val="00541ACE"/>
    <w:rsid w:val="00547C45"/>
    <w:rsid w:val="005523D1"/>
    <w:rsid w:val="005A337B"/>
    <w:rsid w:val="005C5B49"/>
    <w:rsid w:val="005D47CB"/>
    <w:rsid w:val="005F4581"/>
    <w:rsid w:val="005F64DA"/>
    <w:rsid w:val="005F7B75"/>
    <w:rsid w:val="00623A22"/>
    <w:rsid w:val="00626A43"/>
    <w:rsid w:val="00646D59"/>
    <w:rsid w:val="00661D03"/>
    <w:rsid w:val="0069430B"/>
    <w:rsid w:val="00695323"/>
    <w:rsid w:val="006A0294"/>
    <w:rsid w:val="006A1536"/>
    <w:rsid w:val="006A24AD"/>
    <w:rsid w:val="006C6E85"/>
    <w:rsid w:val="006D5098"/>
    <w:rsid w:val="006F05C9"/>
    <w:rsid w:val="007023D2"/>
    <w:rsid w:val="0070284E"/>
    <w:rsid w:val="00702BB8"/>
    <w:rsid w:val="00723C2C"/>
    <w:rsid w:val="00731851"/>
    <w:rsid w:val="00733FDE"/>
    <w:rsid w:val="00773B27"/>
    <w:rsid w:val="00777D92"/>
    <w:rsid w:val="007815C8"/>
    <w:rsid w:val="007854D4"/>
    <w:rsid w:val="0078640B"/>
    <w:rsid w:val="00786787"/>
    <w:rsid w:val="007A0B0A"/>
    <w:rsid w:val="007B0115"/>
    <w:rsid w:val="007B6710"/>
    <w:rsid w:val="007E03B3"/>
    <w:rsid w:val="007E1691"/>
    <w:rsid w:val="007E3C86"/>
    <w:rsid w:val="007F014C"/>
    <w:rsid w:val="007F29BC"/>
    <w:rsid w:val="00810019"/>
    <w:rsid w:val="008107E7"/>
    <w:rsid w:val="00813EB6"/>
    <w:rsid w:val="00821783"/>
    <w:rsid w:val="0082520A"/>
    <w:rsid w:val="00832A22"/>
    <w:rsid w:val="00841815"/>
    <w:rsid w:val="00851D48"/>
    <w:rsid w:val="00863BCF"/>
    <w:rsid w:val="008644E3"/>
    <w:rsid w:val="00866064"/>
    <w:rsid w:val="00871A6E"/>
    <w:rsid w:val="0088087D"/>
    <w:rsid w:val="00882E5D"/>
    <w:rsid w:val="0089183C"/>
    <w:rsid w:val="008A0F67"/>
    <w:rsid w:val="008A6CDD"/>
    <w:rsid w:val="008E4898"/>
    <w:rsid w:val="008F7419"/>
    <w:rsid w:val="00902C8E"/>
    <w:rsid w:val="00912A1D"/>
    <w:rsid w:val="0091363D"/>
    <w:rsid w:val="009150AA"/>
    <w:rsid w:val="00916443"/>
    <w:rsid w:val="00943F70"/>
    <w:rsid w:val="00945A0B"/>
    <w:rsid w:val="00947168"/>
    <w:rsid w:val="0095251A"/>
    <w:rsid w:val="009540C7"/>
    <w:rsid w:val="0097598F"/>
    <w:rsid w:val="00991500"/>
    <w:rsid w:val="009963C1"/>
    <w:rsid w:val="009A57B1"/>
    <w:rsid w:val="009A6B24"/>
    <w:rsid w:val="009B63FC"/>
    <w:rsid w:val="009D506B"/>
    <w:rsid w:val="009E512C"/>
    <w:rsid w:val="009E7938"/>
    <w:rsid w:val="009F3DAB"/>
    <w:rsid w:val="00A00C19"/>
    <w:rsid w:val="00A20615"/>
    <w:rsid w:val="00A346C4"/>
    <w:rsid w:val="00A40707"/>
    <w:rsid w:val="00A536E4"/>
    <w:rsid w:val="00A54776"/>
    <w:rsid w:val="00A71EEE"/>
    <w:rsid w:val="00A776D0"/>
    <w:rsid w:val="00A8118A"/>
    <w:rsid w:val="00A91376"/>
    <w:rsid w:val="00AA5475"/>
    <w:rsid w:val="00AB68BE"/>
    <w:rsid w:val="00AE1ACD"/>
    <w:rsid w:val="00AF5571"/>
    <w:rsid w:val="00B01AB2"/>
    <w:rsid w:val="00B01E18"/>
    <w:rsid w:val="00B2195B"/>
    <w:rsid w:val="00B267C3"/>
    <w:rsid w:val="00B51348"/>
    <w:rsid w:val="00B63E6C"/>
    <w:rsid w:val="00B64AA7"/>
    <w:rsid w:val="00B66D9C"/>
    <w:rsid w:val="00B75BCB"/>
    <w:rsid w:val="00B9650D"/>
    <w:rsid w:val="00BA003E"/>
    <w:rsid w:val="00BA62E2"/>
    <w:rsid w:val="00BB10F9"/>
    <w:rsid w:val="00BB422E"/>
    <w:rsid w:val="00BC07E3"/>
    <w:rsid w:val="00BD06DA"/>
    <w:rsid w:val="00BF1752"/>
    <w:rsid w:val="00BF3BE5"/>
    <w:rsid w:val="00BF4DFA"/>
    <w:rsid w:val="00BF4F83"/>
    <w:rsid w:val="00BF6752"/>
    <w:rsid w:val="00C0051C"/>
    <w:rsid w:val="00C100FF"/>
    <w:rsid w:val="00C168B1"/>
    <w:rsid w:val="00C175FB"/>
    <w:rsid w:val="00C237D3"/>
    <w:rsid w:val="00C47889"/>
    <w:rsid w:val="00C6591C"/>
    <w:rsid w:val="00C71B90"/>
    <w:rsid w:val="00C953AF"/>
    <w:rsid w:val="00CB0FE5"/>
    <w:rsid w:val="00CB6E28"/>
    <w:rsid w:val="00CC2A44"/>
    <w:rsid w:val="00D00E66"/>
    <w:rsid w:val="00D07844"/>
    <w:rsid w:val="00D152A2"/>
    <w:rsid w:val="00D16D31"/>
    <w:rsid w:val="00D24293"/>
    <w:rsid w:val="00D37690"/>
    <w:rsid w:val="00D43313"/>
    <w:rsid w:val="00D43F01"/>
    <w:rsid w:val="00D46532"/>
    <w:rsid w:val="00D577C3"/>
    <w:rsid w:val="00D602E4"/>
    <w:rsid w:val="00D741C4"/>
    <w:rsid w:val="00D75CA9"/>
    <w:rsid w:val="00D95416"/>
    <w:rsid w:val="00DA4BE5"/>
    <w:rsid w:val="00DA5B94"/>
    <w:rsid w:val="00DA70AC"/>
    <w:rsid w:val="00DB19CC"/>
    <w:rsid w:val="00DC1C44"/>
    <w:rsid w:val="00DD3040"/>
    <w:rsid w:val="00DF5CDC"/>
    <w:rsid w:val="00E029CB"/>
    <w:rsid w:val="00E04232"/>
    <w:rsid w:val="00E24BC6"/>
    <w:rsid w:val="00E32D4C"/>
    <w:rsid w:val="00E355B7"/>
    <w:rsid w:val="00E563A8"/>
    <w:rsid w:val="00E644A2"/>
    <w:rsid w:val="00E80371"/>
    <w:rsid w:val="00E91366"/>
    <w:rsid w:val="00E9451B"/>
    <w:rsid w:val="00EA50BE"/>
    <w:rsid w:val="00EA79D7"/>
    <w:rsid w:val="00EB7A59"/>
    <w:rsid w:val="00EC05B4"/>
    <w:rsid w:val="00EC177B"/>
    <w:rsid w:val="00EE18FE"/>
    <w:rsid w:val="00EE5326"/>
    <w:rsid w:val="00EF02FF"/>
    <w:rsid w:val="00F11839"/>
    <w:rsid w:val="00F43374"/>
    <w:rsid w:val="00F616FD"/>
    <w:rsid w:val="00F86CBD"/>
    <w:rsid w:val="00F92775"/>
    <w:rsid w:val="00F96145"/>
    <w:rsid w:val="00FC27ED"/>
    <w:rsid w:val="00FC4597"/>
    <w:rsid w:val="00FC490F"/>
    <w:rsid w:val="00FC78D9"/>
    <w:rsid w:val="00FD4BFA"/>
    <w:rsid w:val="00FE35B1"/>
    <w:rsid w:val="00FF2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9BA02-60C7-436E-A1E5-2C2581C4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7C3"/>
    <w:pPr>
      <w:keepNext/>
      <w:jc w:val="center"/>
      <w:outlineLvl w:val="0"/>
    </w:pPr>
    <w:rPr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B267C3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table" w:styleId="ab">
    <w:name w:val="Table Grid"/>
    <w:basedOn w:val="a1"/>
    <w:rsid w:val="00B267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qFormat/>
    <w:rsid w:val="00916443"/>
    <w:pPr>
      <w:jc w:val="both"/>
    </w:pPr>
    <w:rPr>
      <w:b/>
      <w:szCs w:val="20"/>
    </w:rPr>
  </w:style>
  <w:style w:type="character" w:styleId="ad">
    <w:name w:val="Strong"/>
    <w:basedOn w:val="a0"/>
    <w:uiPriority w:val="22"/>
    <w:qFormat/>
    <w:rsid w:val="00A346C4"/>
    <w:rPr>
      <w:b/>
      <w:bCs/>
    </w:rPr>
  </w:style>
  <w:style w:type="paragraph" w:styleId="ae">
    <w:name w:val="No Spacing"/>
    <w:qFormat/>
    <w:rsid w:val="00B01AB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01A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01AB2"/>
    <w:rPr>
      <w:rFonts w:ascii="Calibri" w:eastAsia="Times New Roman" w:hAnsi="Calibri" w:cs="Times New Roman"/>
      <w:szCs w:val="20"/>
      <w:lang w:eastAsia="ru-RU"/>
    </w:rPr>
  </w:style>
  <w:style w:type="character" w:customStyle="1" w:styleId="2">
    <w:name w:val="Основной текст (2)"/>
    <w:rsid w:val="00B01A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5F734-848E-421A-AAC7-9B43B1F8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1627</Words>
  <Characters>9275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В. Григоренко</dc:creator>
  <cp:lastModifiedBy>Ekaterina</cp:lastModifiedBy>
  <cp:revision>2</cp:revision>
  <cp:lastPrinted>2022-12-09T03:34:00Z</cp:lastPrinted>
  <dcterms:created xsi:type="dcterms:W3CDTF">2022-12-09T03:36:00Z</dcterms:created>
  <dcterms:modified xsi:type="dcterms:W3CDTF">2022-12-09T03:36:00Z</dcterms:modified>
</cp:coreProperties>
</file>